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431" w:type="pct"/>
        <w:tblCellSpacing w:w="0" w:type="dxa"/>
        <w:tblInd w:w="-396" w:type="dxa"/>
        <w:tblCellMar>
          <w:left w:w="0" w:type="dxa"/>
          <w:right w:w="0" w:type="dxa"/>
        </w:tblCellMar>
        <w:tblLook w:val="0000" w:firstRow="0" w:lastRow="0" w:firstColumn="0" w:lastColumn="0" w:noHBand="0" w:noVBand="0"/>
      </w:tblPr>
      <w:tblGrid>
        <w:gridCol w:w="4395"/>
        <w:gridCol w:w="6379"/>
      </w:tblGrid>
      <w:tr w:rsidR="004B5357" w:rsidRPr="00DA0BBC" w:rsidTr="004B5357">
        <w:trPr>
          <w:tblCellSpacing w:w="0" w:type="dxa"/>
        </w:trPr>
        <w:tc>
          <w:tcPr>
            <w:tcW w:w="4395" w:type="dxa"/>
            <w:tcMar>
              <w:top w:w="30" w:type="dxa"/>
              <w:left w:w="30" w:type="dxa"/>
              <w:bottom w:w="30" w:type="dxa"/>
              <w:right w:w="30" w:type="dxa"/>
            </w:tcMar>
          </w:tcPr>
          <w:p w:rsidR="00583699" w:rsidRDefault="00583699" w:rsidP="005F165B">
            <w:pPr>
              <w:spacing w:line="340" w:lineRule="exact"/>
              <w:jc w:val="center"/>
              <w:rPr>
                <w:color w:val="000000"/>
                <w:sz w:val="26"/>
                <w:szCs w:val="26"/>
              </w:rPr>
            </w:pPr>
            <w:r w:rsidRPr="00583699">
              <w:rPr>
                <w:color w:val="000000"/>
                <w:sz w:val="26"/>
                <w:szCs w:val="26"/>
              </w:rPr>
              <w:t xml:space="preserve">ĐẢNG BỘ TRƯỜNG CAO ĐẲNG </w:t>
            </w:r>
          </w:p>
          <w:p w:rsidR="00583699" w:rsidRPr="00583699" w:rsidRDefault="00583699" w:rsidP="005F165B">
            <w:pPr>
              <w:spacing w:line="340" w:lineRule="exact"/>
              <w:jc w:val="center"/>
              <w:rPr>
                <w:color w:val="000000"/>
                <w:sz w:val="26"/>
                <w:szCs w:val="26"/>
              </w:rPr>
            </w:pPr>
            <w:r w:rsidRPr="00583699">
              <w:rPr>
                <w:color w:val="000000"/>
                <w:sz w:val="26"/>
                <w:szCs w:val="26"/>
              </w:rPr>
              <w:t>LÝ TỰ TRỌNG T</w:t>
            </w:r>
            <w:r w:rsidR="004B5357">
              <w:rPr>
                <w:color w:val="000000"/>
                <w:sz w:val="26"/>
                <w:szCs w:val="26"/>
              </w:rPr>
              <w:t xml:space="preserve">P. </w:t>
            </w:r>
            <w:r w:rsidRPr="00583699">
              <w:rPr>
                <w:color w:val="000000"/>
                <w:sz w:val="26"/>
                <w:szCs w:val="26"/>
              </w:rPr>
              <w:t>HỒ CHÍ MINH</w:t>
            </w:r>
          </w:p>
          <w:p w:rsidR="00583699" w:rsidRPr="0043162B" w:rsidRDefault="00583699" w:rsidP="00260B1B">
            <w:pPr>
              <w:spacing w:line="340" w:lineRule="exact"/>
              <w:ind w:left="310"/>
              <w:rPr>
                <w:b/>
                <w:bCs/>
                <w:color w:val="000000"/>
              </w:rPr>
            </w:pPr>
            <w:r>
              <w:rPr>
                <w:b/>
                <w:bCs/>
                <w:color w:val="000000"/>
              </w:rPr>
              <w:t>CHI B</w:t>
            </w:r>
            <w:r w:rsidRPr="00013144">
              <w:rPr>
                <w:b/>
                <w:bCs/>
                <w:color w:val="000000"/>
              </w:rPr>
              <w:t>Ộ</w:t>
            </w:r>
            <w:r>
              <w:rPr>
                <w:color w:val="000000"/>
              </w:rPr>
              <w:t xml:space="preserve"> 02</w:t>
            </w:r>
          </w:p>
          <w:p w:rsidR="00583699" w:rsidRDefault="00583699" w:rsidP="005F165B">
            <w:pPr>
              <w:spacing w:line="340" w:lineRule="exact"/>
              <w:jc w:val="center"/>
              <w:rPr>
                <w:i/>
                <w:iCs/>
                <w:color w:val="000000"/>
                <w:sz w:val="24"/>
                <w:szCs w:val="24"/>
              </w:rPr>
            </w:pPr>
          </w:p>
          <w:p w:rsidR="00583699" w:rsidRPr="00D60F27" w:rsidRDefault="00583699" w:rsidP="005F165B">
            <w:pPr>
              <w:jc w:val="center"/>
            </w:pPr>
          </w:p>
        </w:tc>
        <w:tc>
          <w:tcPr>
            <w:tcW w:w="6379" w:type="dxa"/>
            <w:tcMar>
              <w:top w:w="30" w:type="dxa"/>
              <w:left w:w="30" w:type="dxa"/>
              <w:bottom w:w="30" w:type="dxa"/>
              <w:right w:w="30" w:type="dxa"/>
            </w:tcMar>
          </w:tcPr>
          <w:p w:rsidR="00583699" w:rsidRPr="00583699" w:rsidRDefault="00583699" w:rsidP="005F165B">
            <w:pPr>
              <w:spacing w:line="340" w:lineRule="exact"/>
              <w:jc w:val="center"/>
              <w:rPr>
                <w:color w:val="000000"/>
                <w:sz w:val="26"/>
                <w:szCs w:val="26"/>
              </w:rPr>
            </w:pPr>
            <w:r w:rsidRPr="00583699">
              <w:rPr>
                <w:b/>
                <w:bCs/>
                <w:color w:val="000000"/>
                <w:sz w:val="26"/>
                <w:szCs w:val="26"/>
              </w:rPr>
              <w:t>ĐẢNG CỘNG SẢN VIỆT NAM</w:t>
            </w:r>
          </w:p>
          <w:p w:rsidR="00583699" w:rsidRDefault="00583699" w:rsidP="005F165B">
            <w:pPr>
              <w:spacing w:line="340" w:lineRule="exact"/>
              <w:jc w:val="center"/>
              <w:rPr>
                <w:i/>
                <w:iCs/>
                <w:color w:val="000000"/>
              </w:rPr>
            </w:pPr>
            <w:r>
              <w:rPr>
                <w:noProof/>
              </w:rPr>
              <mc:AlternateContent>
                <mc:Choice Requires="wps">
                  <w:drawing>
                    <wp:anchor distT="0" distB="0" distL="114300" distR="114300" simplePos="0" relativeHeight="251659264" behindDoc="0" locked="0" layoutInCell="1" allowOverlap="1" wp14:anchorId="731BFA42" wp14:editId="135CA5B3">
                      <wp:simplePos x="0" y="0"/>
                      <wp:positionH relativeFrom="column">
                        <wp:posOffset>864137</wp:posOffset>
                      </wp:positionH>
                      <wp:positionV relativeFrom="paragraph">
                        <wp:posOffset>15240</wp:posOffset>
                      </wp:positionV>
                      <wp:extent cx="2310618" cy="0"/>
                      <wp:effectExtent l="0" t="0" r="13970" b="1905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06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05pt,1.2pt" to="250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"/>
                  </w:pict>
                </mc:Fallback>
              </mc:AlternateContent>
            </w:r>
          </w:p>
          <w:p w:rsidR="00583699" w:rsidRPr="00260B1B" w:rsidRDefault="00260B1B" w:rsidP="005F165B">
            <w:pPr>
              <w:spacing w:line="340" w:lineRule="exact"/>
              <w:jc w:val="center"/>
              <w:rPr>
                <w:i/>
                <w:iCs/>
                <w:color w:val="000000"/>
                <w:sz w:val="24"/>
              </w:rPr>
            </w:pPr>
            <w:r w:rsidRPr="00260B1B">
              <w:rPr>
                <w:i/>
                <w:iCs/>
                <w:color w:val="000000"/>
                <w:sz w:val="24"/>
              </w:rPr>
              <w:t>Thành phố Hồ Chí Minh, ngày ..... tháng.....  năm 2019</w:t>
            </w:r>
          </w:p>
          <w:p w:rsidR="00583699" w:rsidRPr="00DA0BBC" w:rsidRDefault="00583699" w:rsidP="005F165B">
            <w:pPr>
              <w:spacing w:line="340" w:lineRule="exact"/>
              <w:jc w:val="center"/>
              <w:rPr>
                <w:color w:val="000000"/>
              </w:rPr>
            </w:pPr>
          </w:p>
          <w:p w:rsidR="00583699" w:rsidRPr="00DA0BBC" w:rsidRDefault="00583699" w:rsidP="005F165B">
            <w:pPr>
              <w:spacing w:line="340" w:lineRule="exact"/>
              <w:jc w:val="center"/>
              <w:rPr>
                <w:color w:val="000000"/>
              </w:rPr>
            </w:pPr>
          </w:p>
        </w:tc>
      </w:tr>
    </w:tbl>
    <w:p w:rsidR="00583699" w:rsidRPr="00F839E0" w:rsidRDefault="00583699" w:rsidP="00583699">
      <w:pPr>
        <w:autoSpaceDE w:val="0"/>
        <w:autoSpaceDN w:val="0"/>
        <w:adjustRightInd w:val="0"/>
        <w:jc w:val="center"/>
        <w:rPr>
          <w:color w:val="000000"/>
          <w:sz w:val="32"/>
          <w:szCs w:val="32"/>
          <w:highlight w:val="white"/>
          <w:lang w:val="en"/>
        </w:rPr>
      </w:pPr>
      <w:r w:rsidRPr="00F839E0">
        <w:rPr>
          <w:b/>
          <w:bCs/>
          <w:color w:val="000000"/>
          <w:sz w:val="32"/>
          <w:szCs w:val="32"/>
          <w:highlight w:val="white"/>
          <w:lang w:val="en"/>
        </w:rPr>
        <w:t xml:space="preserve">BẢN CAM KẾT </w:t>
      </w:r>
    </w:p>
    <w:p w:rsidR="00583699" w:rsidRPr="002C3BF0" w:rsidRDefault="00260B1B" w:rsidP="00583699">
      <w:pPr>
        <w:autoSpaceDE w:val="0"/>
        <w:autoSpaceDN w:val="0"/>
        <w:adjustRightInd w:val="0"/>
        <w:jc w:val="center"/>
        <w:rPr>
          <w:bCs/>
          <w:i/>
          <w:color w:val="000000"/>
          <w:highlight w:val="white"/>
          <w:lang w:val="en"/>
        </w:rPr>
      </w:pPr>
      <w:r w:rsidRPr="00957B3F">
        <w:rPr>
          <w:b/>
          <w:sz w:val="30"/>
          <w:szCs w:val="30"/>
        </w:rPr>
        <w:t>TU DƯỠNG, RÈN LUYỆN, PHẤN ĐẤ</w:t>
      </w:r>
      <w:r>
        <w:rPr>
          <w:b/>
          <w:sz w:val="30"/>
          <w:szCs w:val="30"/>
        </w:rPr>
        <w:t>U NĂM 2019</w:t>
      </w:r>
    </w:p>
    <w:p w:rsidR="00583699" w:rsidRPr="00F839E0" w:rsidRDefault="00583699" w:rsidP="00583699">
      <w:pPr>
        <w:autoSpaceDE w:val="0"/>
        <w:autoSpaceDN w:val="0"/>
        <w:adjustRightInd w:val="0"/>
        <w:jc w:val="center"/>
        <w:rPr>
          <w:color w:val="000000"/>
          <w:highlight w:val="white"/>
          <w:lang w:val="en"/>
        </w:rPr>
      </w:pPr>
      <w:r>
        <w:rPr>
          <w:noProof/>
        </w:rPr>
        <mc:AlternateContent>
          <mc:Choice Requires="wps">
            <w:drawing>
              <wp:anchor distT="0" distB="0" distL="114300" distR="114300" simplePos="0" relativeHeight="251661312" behindDoc="0" locked="0" layoutInCell="1" allowOverlap="1" wp14:anchorId="786B42DF" wp14:editId="45F157E0">
                <wp:simplePos x="0" y="0"/>
                <wp:positionH relativeFrom="column">
                  <wp:posOffset>2416175</wp:posOffset>
                </wp:positionH>
                <wp:positionV relativeFrom="paragraph">
                  <wp:posOffset>43717</wp:posOffset>
                </wp:positionV>
                <wp:extent cx="1415122" cy="0"/>
                <wp:effectExtent l="0" t="0" r="13970" b="1905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512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25pt,3.45pt" to="301.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gBy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"/>
            </w:pict>
          </mc:Fallback>
        </mc:AlternateContent>
      </w:r>
    </w:p>
    <w:p w:rsidR="00583699" w:rsidRPr="00F839E0" w:rsidRDefault="00583699" w:rsidP="00981BE6">
      <w:pPr>
        <w:autoSpaceDE w:val="0"/>
        <w:autoSpaceDN w:val="0"/>
        <w:adjustRightInd w:val="0"/>
        <w:spacing w:line="360" w:lineRule="auto"/>
        <w:jc w:val="center"/>
        <w:rPr>
          <w:color w:val="000000"/>
          <w:highlight w:val="white"/>
          <w:lang w:val="en"/>
        </w:rPr>
      </w:pPr>
    </w:p>
    <w:p w:rsidR="00583699" w:rsidRDefault="00583699" w:rsidP="00260B1B">
      <w:pPr>
        <w:autoSpaceDE w:val="0"/>
        <w:autoSpaceDN w:val="0"/>
        <w:adjustRightInd w:val="0"/>
        <w:spacing w:before="60" w:after="60"/>
        <w:jc w:val="both"/>
        <w:rPr>
          <w:color w:val="000000"/>
          <w:highlight w:val="white"/>
          <w:lang w:val="vi-VN"/>
        </w:rPr>
      </w:pPr>
      <w:r>
        <w:rPr>
          <w:color w:val="000000"/>
          <w:highlight w:val="white"/>
          <w:lang w:val="en"/>
        </w:rPr>
        <w:t xml:space="preserve">Họ </w:t>
      </w:r>
      <w:r w:rsidRPr="00F839E0">
        <w:rPr>
          <w:color w:val="000000"/>
          <w:highlight w:val="white"/>
          <w:lang w:val="en"/>
        </w:rPr>
        <w:t xml:space="preserve">và tên: </w:t>
      </w:r>
      <w:r w:rsidR="00447D1D">
        <w:rPr>
          <w:color w:val="000000"/>
          <w:highlight w:val="white"/>
          <w:lang w:val="en"/>
        </w:rPr>
        <w:t>L</w:t>
      </w:r>
      <w:r w:rsidR="00260B1B">
        <w:rPr>
          <w:color w:val="000000"/>
          <w:highlight w:val="white"/>
          <w:lang w:val="vi-VN"/>
        </w:rPr>
        <w:t>ê Phi Trường</w:t>
      </w:r>
    </w:p>
    <w:p w:rsidR="00260B1B" w:rsidRDefault="00260B1B" w:rsidP="00260B1B">
      <w:pPr>
        <w:autoSpaceDE w:val="0"/>
        <w:autoSpaceDN w:val="0"/>
        <w:adjustRightInd w:val="0"/>
        <w:spacing w:before="60" w:after="60"/>
        <w:jc w:val="both"/>
        <w:rPr>
          <w:color w:val="000000"/>
          <w:highlight w:val="white"/>
          <w:lang w:val="vi-VN"/>
        </w:rPr>
      </w:pPr>
      <w:r>
        <w:rPr>
          <w:color w:val="000000"/>
          <w:highlight w:val="white"/>
          <w:lang w:val="vi-VN"/>
        </w:rPr>
        <w:t>Ngày tháng năm sinh: 04/01/1987</w:t>
      </w:r>
    </w:p>
    <w:p w:rsidR="00260B1B" w:rsidRPr="00260B1B" w:rsidRDefault="00260B1B" w:rsidP="00260B1B">
      <w:pPr>
        <w:autoSpaceDE w:val="0"/>
        <w:autoSpaceDN w:val="0"/>
        <w:adjustRightInd w:val="0"/>
        <w:spacing w:before="60" w:after="60"/>
        <w:jc w:val="both"/>
        <w:rPr>
          <w:color w:val="000000"/>
          <w:highlight w:val="white"/>
          <w:lang w:val="vi-VN"/>
        </w:rPr>
      </w:pPr>
      <w:r>
        <w:rPr>
          <w:color w:val="000000"/>
          <w:highlight w:val="white"/>
          <w:lang w:val="vi-VN"/>
        </w:rPr>
        <w:t>Đơn vị công tác: Khoa Công Nghệ Thông Tin trường CĐ Lý Tự Trọng TP.HCM</w:t>
      </w:r>
    </w:p>
    <w:p w:rsidR="00583699" w:rsidRPr="00260B1B" w:rsidRDefault="00447D1D" w:rsidP="00260B1B">
      <w:pPr>
        <w:autoSpaceDE w:val="0"/>
        <w:autoSpaceDN w:val="0"/>
        <w:adjustRightInd w:val="0"/>
        <w:spacing w:before="60" w:after="60" w:line="360" w:lineRule="auto"/>
        <w:jc w:val="both"/>
        <w:rPr>
          <w:color w:val="000000"/>
          <w:highlight w:val="white"/>
          <w:lang w:val="vi-VN"/>
        </w:rPr>
      </w:pPr>
      <w:r w:rsidRPr="00260B1B">
        <w:rPr>
          <w:color w:val="000000"/>
          <w:highlight w:val="white"/>
          <w:lang w:val="vi-VN"/>
        </w:rPr>
        <w:t xml:space="preserve">Chức vụ: </w:t>
      </w:r>
      <w:r w:rsidR="00260B1B">
        <w:rPr>
          <w:color w:val="000000"/>
          <w:highlight w:val="white"/>
          <w:lang w:val="vi-VN"/>
        </w:rPr>
        <w:t>Giảng viên</w:t>
      </w:r>
    </w:p>
    <w:p w:rsidR="00583699" w:rsidRPr="00260B1B" w:rsidRDefault="00583699" w:rsidP="00981BE6">
      <w:pPr>
        <w:spacing w:before="60" w:after="60" w:line="360" w:lineRule="auto"/>
        <w:ind w:firstLine="720"/>
        <w:jc w:val="both"/>
        <w:rPr>
          <w:i/>
          <w:color w:val="000000"/>
          <w:lang w:val="vi-VN"/>
        </w:rPr>
      </w:pPr>
      <w:r w:rsidRPr="00260B1B">
        <w:rPr>
          <w:color w:val="000000"/>
          <w:highlight w:val="white"/>
          <w:lang w:val="vi-VN"/>
        </w:rPr>
        <w:t xml:space="preserve">Sau khi học tập </w:t>
      </w:r>
      <w:r w:rsidRPr="00F839E0">
        <w:rPr>
          <w:color w:val="000000"/>
          <w:highlight w:val="white"/>
          <w:lang w:val="vi-VN"/>
        </w:rPr>
        <w:t xml:space="preserve">Chỉ thị 05-CT/TW của Bộ Chính trị (khóa XII) về đẩy mạnh học tập và làm theo tư tưởng, đạo đức, phong cách Hồ Chí Minh; </w:t>
      </w:r>
      <w:r w:rsidRPr="00260B1B">
        <w:rPr>
          <w:color w:val="000000"/>
          <w:lang w:val="vi-VN"/>
        </w:rPr>
        <w:t>Chuyên đề n</w:t>
      </w:r>
      <w:r w:rsidRPr="00260B1B">
        <w:rPr>
          <w:lang w:val="vi-VN"/>
        </w:rPr>
        <w:t xml:space="preserve">ăm 2019: </w:t>
      </w:r>
      <w:r w:rsidRPr="00260B1B">
        <w:rPr>
          <w:color w:val="000000"/>
          <w:lang w:val="vi-VN"/>
        </w:rPr>
        <w:t>“Xây dựng ý thức tôn trọng Nhân dân, p</w:t>
      </w:r>
      <w:bookmarkStart w:id="0" w:name="_GoBack"/>
      <w:bookmarkEnd w:id="0"/>
      <w:r w:rsidRPr="00260B1B">
        <w:rPr>
          <w:color w:val="000000"/>
          <w:lang w:val="vi-VN"/>
        </w:rPr>
        <w:t>hát huy dân chủ, chăm lo đời sống Nhân dân theo tư tưởng, đạo đức, phong cách Hồ Chí Minh”.</w:t>
      </w:r>
    </w:p>
    <w:p w:rsidR="00583699" w:rsidRPr="00F839E0" w:rsidRDefault="00583699" w:rsidP="00981BE6">
      <w:pPr>
        <w:autoSpaceDE w:val="0"/>
        <w:autoSpaceDN w:val="0"/>
        <w:adjustRightInd w:val="0"/>
        <w:spacing w:before="60" w:after="60" w:line="360" w:lineRule="auto"/>
        <w:ind w:firstLine="720"/>
        <w:jc w:val="both"/>
        <w:rPr>
          <w:color w:val="000000"/>
          <w:highlight w:val="white"/>
          <w:lang w:val="vi-VN"/>
        </w:rPr>
      </w:pPr>
      <w:r w:rsidRPr="00F839E0">
        <w:rPr>
          <w:color w:val="000000"/>
          <w:highlight w:val="white"/>
          <w:lang w:val="en"/>
        </w:rPr>
        <w:t xml:space="preserve">Bản thân tôi xây dựng bản cam kết thực hiện </w:t>
      </w:r>
      <w:r w:rsidRPr="00F839E0">
        <w:rPr>
          <w:color w:val="000000"/>
        </w:rPr>
        <w:t>Chuyên đề n</w:t>
      </w:r>
      <w:r w:rsidRPr="00F839E0">
        <w:t>ăm 201</w:t>
      </w:r>
      <w:r>
        <w:t>9</w:t>
      </w:r>
      <w:r w:rsidRPr="00F839E0">
        <w:t xml:space="preserve">: “Học tập và làm theo tư tưởng, đạo đức, phong cách Hồ Chí Minh về </w:t>
      </w:r>
      <w:r>
        <w:t>x</w:t>
      </w:r>
      <w:r w:rsidRPr="00F37C67">
        <w:rPr>
          <w:color w:val="000000"/>
        </w:rPr>
        <w:t xml:space="preserve">ây dựng ý thức tôn trọng Nhân dân, phát huy dân chủ, chăm lo đời sống Nhân dân </w:t>
      </w:r>
      <w:r w:rsidRPr="00F839E0">
        <w:rPr>
          <w:color w:val="000000"/>
          <w:highlight w:val="white"/>
          <w:lang w:val="vi-VN"/>
        </w:rPr>
        <w:t>như sau:</w:t>
      </w:r>
    </w:p>
    <w:p w:rsidR="00583699" w:rsidRPr="00260B1B" w:rsidRDefault="00583699" w:rsidP="00981BE6">
      <w:pPr>
        <w:pStyle w:val="ListParagraph"/>
        <w:numPr>
          <w:ilvl w:val="0"/>
          <w:numId w:val="1"/>
        </w:numPr>
        <w:autoSpaceDE w:val="0"/>
        <w:autoSpaceDN w:val="0"/>
        <w:adjustRightInd w:val="0"/>
        <w:spacing w:before="60" w:after="60" w:line="360" w:lineRule="auto"/>
        <w:jc w:val="both"/>
        <w:rPr>
          <w:lang w:val="vi-VN"/>
        </w:rPr>
      </w:pPr>
      <w:r w:rsidRPr="00260B1B">
        <w:rPr>
          <w:b/>
          <w:bCs/>
          <w:color w:val="000000"/>
          <w:highlight w:val="white"/>
          <w:lang w:val="vi-VN"/>
        </w:rPr>
        <w:t xml:space="preserve">Nhận thức của bản thân </w:t>
      </w:r>
      <w:r w:rsidRPr="00260B1B">
        <w:rPr>
          <w:color w:val="000000"/>
          <w:highlight w:val="white"/>
          <w:lang w:val="vi-VN"/>
        </w:rPr>
        <w:t xml:space="preserve">sau khi học tập </w:t>
      </w:r>
      <w:r w:rsidRPr="00260B1B">
        <w:rPr>
          <w:color w:val="000000"/>
          <w:lang w:val="vi-VN"/>
        </w:rPr>
        <w:t>Chuyên đề n</w:t>
      </w:r>
      <w:r w:rsidRPr="00260B1B">
        <w:rPr>
          <w:lang w:val="vi-VN"/>
        </w:rPr>
        <w:t>ăm 2019:</w:t>
      </w:r>
    </w:p>
    <w:p w:rsidR="00447D1D" w:rsidRPr="00260B1B" w:rsidRDefault="00447D1D" w:rsidP="00981BE6">
      <w:pPr>
        <w:pStyle w:val="ListParagraph"/>
        <w:numPr>
          <w:ilvl w:val="0"/>
          <w:numId w:val="3"/>
        </w:numPr>
        <w:spacing w:line="360" w:lineRule="auto"/>
        <w:ind w:left="0" w:firstLine="360"/>
        <w:rPr>
          <w:lang w:val="vi-VN"/>
        </w:rPr>
      </w:pPr>
      <w:r w:rsidRPr="00260B1B">
        <w:rPr>
          <w:lang w:val="vi-VN"/>
        </w:rPr>
        <w:t>Bản thân tôi không ngừng học tập và rèn luyện để nâng cao trình độ chuyên môn, cũng như trình độ lí luận chính trị cụ thể như: Về chuyên môn tham gia đầy đủ, nghiêm túc các đợt học tập bồi dưỡng chuyên môn hè do phòng giáo dục tổ chức. Về chính trị tham gia đầy đủ các buổi học chính trị tại trường.</w:t>
      </w:r>
    </w:p>
    <w:p w:rsidR="00447D1D" w:rsidRPr="00260B1B" w:rsidRDefault="00447D1D" w:rsidP="00062FFF">
      <w:pPr>
        <w:pStyle w:val="ListParagraph"/>
        <w:numPr>
          <w:ilvl w:val="0"/>
          <w:numId w:val="3"/>
        </w:numPr>
        <w:spacing w:line="360" w:lineRule="auto"/>
        <w:rPr>
          <w:lang w:val="vi-VN"/>
        </w:rPr>
      </w:pPr>
      <w:r w:rsidRPr="00260B1B">
        <w:rPr>
          <w:lang w:val="vi-VN"/>
        </w:rPr>
        <w:t>Khiêm tốn, giản dị, trung thực chống bệnh thành tích, hình thức, quan liêu.</w:t>
      </w:r>
    </w:p>
    <w:p w:rsidR="00447D1D" w:rsidRPr="00260B1B" w:rsidRDefault="00447D1D" w:rsidP="00062FFF">
      <w:pPr>
        <w:pStyle w:val="ListParagraph"/>
        <w:numPr>
          <w:ilvl w:val="0"/>
          <w:numId w:val="3"/>
        </w:numPr>
        <w:spacing w:line="360" w:lineRule="auto"/>
        <w:ind w:left="0" w:firstLine="360"/>
        <w:rPr>
          <w:lang w:val="vi-VN"/>
        </w:rPr>
      </w:pPr>
      <w:r w:rsidRPr="00260B1B">
        <w:rPr>
          <w:lang w:val="vi-VN"/>
        </w:rPr>
        <w:t>Luôn quan tâm gần gũi để thấu hiểu tâm tư, nguyện vọng chính đáng của học sinh, phụ huynh. Luôn biết lắng nghe, tiếp thu ý kiến tham gia của đồng nghiệp, </w:t>
      </w:r>
    </w:p>
    <w:p w:rsidR="00447D1D" w:rsidRPr="00260B1B" w:rsidRDefault="00447D1D" w:rsidP="00062FFF">
      <w:pPr>
        <w:pStyle w:val="ListParagraph"/>
        <w:numPr>
          <w:ilvl w:val="0"/>
          <w:numId w:val="3"/>
        </w:numPr>
        <w:spacing w:line="360" w:lineRule="auto"/>
        <w:ind w:left="0" w:firstLine="360"/>
        <w:rPr>
          <w:lang w:val="vi-VN"/>
        </w:rPr>
      </w:pPr>
      <w:r w:rsidRPr="00260B1B">
        <w:rPr>
          <w:lang w:val="vi-VN"/>
        </w:rPr>
        <w:t>Gương mẫu trong tự phê bình và phê bình theo tinh thần nghị quyết Trung ương 4 khóa XI.</w:t>
      </w:r>
    </w:p>
    <w:p w:rsidR="00447D1D" w:rsidRPr="00260B1B" w:rsidRDefault="00447D1D" w:rsidP="00062FFF">
      <w:pPr>
        <w:pStyle w:val="ListParagraph"/>
        <w:numPr>
          <w:ilvl w:val="0"/>
          <w:numId w:val="3"/>
        </w:numPr>
        <w:spacing w:line="360" w:lineRule="auto"/>
        <w:ind w:left="0" w:firstLine="360"/>
        <w:rPr>
          <w:lang w:val="vi-VN"/>
        </w:rPr>
      </w:pPr>
      <w:r w:rsidRPr="00260B1B">
        <w:rPr>
          <w:lang w:val="vi-VN"/>
        </w:rPr>
        <w:t xml:space="preserve">Trong tự phê bình và phê bình phải thật sự cầu thị, tự giác, trung thực, chân thành công tâm, không hữu khuynh, né tránh, chạy theo chủ nghĩa thành tích; khi có </w:t>
      </w:r>
      <w:r w:rsidRPr="00260B1B">
        <w:rPr>
          <w:lang w:val="vi-VN"/>
        </w:rPr>
        <w:lastRenderedPageBreak/>
        <w:t>khuyết điểm phải nhận khuyết điểm và phải có kế hoạch sửa chữa; kiên quyết đấu tranh chống những biểu hiện lợi dụng phê bình để nói xấu, bôi nhọ, hạ uy tín của nhau.</w:t>
      </w:r>
    </w:p>
    <w:p w:rsidR="00447D1D" w:rsidRPr="00260B1B" w:rsidRDefault="00447D1D" w:rsidP="00062FFF">
      <w:pPr>
        <w:pStyle w:val="ListParagraph"/>
        <w:numPr>
          <w:ilvl w:val="0"/>
          <w:numId w:val="3"/>
        </w:numPr>
        <w:spacing w:line="360" w:lineRule="auto"/>
        <w:ind w:left="0" w:firstLine="360"/>
        <w:rPr>
          <w:lang w:val="vi-VN"/>
        </w:rPr>
      </w:pPr>
      <w:r w:rsidRPr="00260B1B">
        <w:rPr>
          <w:lang w:val="vi-VN"/>
        </w:rPr>
        <w:t>Có tình đồng chí, đồng nghiệp, thương yêu lẫn nhau, thẳng thắn đấu tranh bảo vệ lẽ phải, bảo vệ người tốt.</w:t>
      </w:r>
    </w:p>
    <w:p w:rsidR="00447D1D" w:rsidRPr="00260B1B" w:rsidRDefault="00447D1D" w:rsidP="00062FFF">
      <w:pPr>
        <w:pStyle w:val="ListParagraph"/>
        <w:numPr>
          <w:ilvl w:val="0"/>
          <w:numId w:val="3"/>
        </w:numPr>
        <w:spacing w:line="360" w:lineRule="auto"/>
        <w:ind w:left="0" w:firstLine="360"/>
        <w:rPr>
          <w:lang w:val="vi-VN"/>
        </w:rPr>
      </w:pPr>
      <w:r w:rsidRPr="00260B1B">
        <w:rPr>
          <w:lang w:val="vi-VN"/>
        </w:rPr>
        <w:t>Có phong cách ứng sử văn hóa, nhân văn trên tinh thần yêu dân, trọng dân, vi dân kiên quyêt đấu tranh với những biểu hiện vô cảm quan liêu, của quyền, hách dịch và hành vi nhũng nhiễu, gây phiền hà </w:t>
      </w:r>
    </w:p>
    <w:p w:rsidR="00583699" w:rsidRPr="00260B1B" w:rsidRDefault="00583699" w:rsidP="00981BE6">
      <w:pPr>
        <w:autoSpaceDE w:val="0"/>
        <w:autoSpaceDN w:val="0"/>
        <w:adjustRightInd w:val="0"/>
        <w:spacing w:before="60" w:after="60" w:line="360" w:lineRule="auto"/>
        <w:ind w:firstLine="720"/>
        <w:jc w:val="both"/>
        <w:rPr>
          <w:b/>
          <w:bCs/>
          <w:i/>
          <w:iCs/>
          <w:color w:val="000000"/>
          <w:lang w:val="vi-VN"/>
        </w:rPr>
      </w:pPr>
      <w:r w:rsidRPr="00260B1B">
        <w:rPr>
          <w:b/>
          <w:bCs/>
          <w:color w:val="000000"/>
          <w:highlight w:val="white"/>
          <w:lang w:val="vi-VN"/>
        </w:rPr>
        <w:t>2. Cam kết vi</w:t>
      </w:r>
      <w:r w:rsidRPr="00260B1B">
        <w:rPr>
          <w:b/>
          <w:bCs/>
          <w:color w:val="000000"/>
          <w:lang w:val="vi-VN"/>
        </w:rPr>
        <w:t xml:space="preserve">ệc </w:t>
      </w:r>
      <w:r w:rsidRPr="00260B1B">
        <w:rPr>
          <w:b/>
          <w:bCs/>
          <w:i/>
          <w:iCs/>
          <w:color w:val="000000"/>
          <w:highlight w:val="white"/>
          <w:lang w:val="vi-VN"/>
        </w:rPr>
        <w:t>học tập và làm theo t</w:t>
      </w:r>
      <w:r w:rsidRPr="00F839E0">
        <w:rPr>
          <w:b/>
          <w:bCs/>
          <w:i/>
          <w:iCs/>
          <w:color w:val="000000"/>
          <w:highlight w:val="white"/>
          <w:lang w:val="vi-VN"/>
        </w:rPr>
        <w:t>ư tưởng, đạo đức, phong cách Hồ Chí Minh</w:t>
      </w:r>
      <w:r w:rsidRPr="00260B1B">
        <w:rPr>
          <w:b/>
          <w:bCs/>
          <w:i/>
          <w:iCs/>
          <w:color w:val="000000"/>
          <w:highlight w:val="white"/>
          <w:lang w:val="vi-VN"/>
        </w:rPr>
        <w:t xml:space="preserve"> theo chuy</w:t>
      </w:r>
      <w:r w:rsidRPr="00260B1B">
        <w:rPr>
          <w:b/>
          <w:bCs/>
          <w:i/>
          <w:iCs/>
          <w:color w:val="000000"/>
          <w:lang w:val="vi-VN"/>
        </w:rPr>
        <w:t xml:space="preserve">ên đề </w:t>
      </w:r>
      <w:r w:rsidRPr="00260B1B">
        <w:rPr>
          <w:b/>
          <w:bCs/>
          <w:i/>
          <w:iCs/>
          <w:color w:val="000000"/>
          <w:highlight w:val="white"/>
          <w:lang w:val="vi-VN"/>
        </w:rPr>
        <w:t>n</w:t>
      </w:r>
      <w:r w:rsidRPr="00260B1B">
        <w:rPr>
          <w:b/>
          <w:bCs/>
          <w:i/>
          <w:iCs/>
          <w:color w:val="000000"/>
          <w:lang w:val="vi-VN"/>
        </w:rPr>
        <w:t xml:space="preserve">ăm 2019 </w:t>
      </w:r>
    </w:p>
    <w:p w:rsidR="00583699" w:rsidRPr="00F839E0" w:rsidRDefault="00583699" w:rsidP="00981BE6">
      <w:pPr>
        <w:autoSpaceDE w:val="0"/>
        <w:autoSpaceDN w:val="0"/>
        <w:adjustRightInd w:val="0"/>
        <w:spacing w:before="60" w:after="60" w:line="360" w:lineRule="auto"/>
        <w:ind w:firstLine="720"/>
        <w:jc w:val="both"/>
        <w:rPr>
          <w:color w:val="000000"/>
          <w:highlight w:val="white"/>
          <w:lang w:val="vi-VN"/>
        </w:rPr>
      </w:pPr>
      <w:r w:rsidRPr="00260B1B">
        <w:rPr>
          <w:i/>
          <w:iCs/>
          <w:color w:val="000000"/>
          <w:highlight w:val="white"/>
          <w:lang w:val="vi-VN"/>
        </w:rPr>
        <w:t>- (Những cam kết của bản thân về ngăn chặn, đẩy lùi 27 biểu hiện suy thoái về t</w:t>
      </w:r>
      <w:r w:rsidRPr="00F839E0">
        <w:rPr>
          <w:i/>
          <w:iCs/>
          <w:color w:val="000000"/>
          <w:highlight w:val="white"/>
          <w:lang w:val="vi-VN"/>
        </w:rPr>
        <w:t>ư tưởng chính trị, đạo đức, lối sống,“tự diễn biến”,“tự chuyển hóa” nêu trong Nghị quyết Trung ương 4 (khóa XII))</w:t>
      </w:r>
    </w:p>
    <w:p w:rsidR="00062FFF" w:rsidRPr="00260B1B" w:rsidRDefault="00062FFF" w:rsidP="00981BE6">
      <w:pPr>
        <w:spacing w:line="360" w:lineRule="auto"/>
        <w:rPr>
          <w:lang w:val="vi-VN"/>
        </w:rPr>
      </w:pPr>
      <w:r w:rsidRPr="00260B1B">
        <w:rPr>
          <w:lang w:val="vi-VN"/>
        </w:rPr>
        <w:t>- Không nói, viết, làm trái quan điểm, chủ trương, đường lối của Đảng, chính sách, pháp luật của Nhà nước. Hạ thấp, phủ nhận những thành quả cách mạng; thổi phồng khuyết điểm của Đảng, Nhà nước. Xuyên tạc lịch sử, bịa đặt, vu cáo các lãnh tụ tiền bối và lãnh đạo Đảng, Nhà nước.</w:t>
      </w:r>
    </w:p>
    <w:p w:rsidR="00062FFF" w:rsidRPr="00260B1B" w:rsidRDefault="00062FFF" w:rsidP="00062FFF">
      <w:pPr>
        <w:spacing w:line="360" w:lineRule="auto"/>
        <w:rPr>
          <w:lang w:val="vi-VN"/>
        </w:rPr>
      </w:pPr>
      <w:r w:rsidRPr="00260B1B">
        <w:rPr>
          <w:lang w:val="vi-VN"/>
        </w:rPr>
        <w:t>- Không kích động tư tưởng bất mãn, bất đồng chính kiến, chống đối trong nội bộ. Lợi dụng và sử dụng các phương tiện thông tin, truyền thông, mạng xã hội để nói xấu, bôi nhọ, hạ thấp uy tín, vai trò lãnh đạ</w:t>
      </w:r>
      <w:r w:rsidR="00981BE6" w:rsidRPr="00260B1B">
        <w:rPr>
          <w:lang w:val="vi-VN"/>
        </w:rPr>
        <w:t>o của Đảng, gây chia rẽ nội bộ.</w:t>
      </w:r>
    </w:p>
    <w:p w:rsidR="00062FFF" w:rsidRPr="00260B1B" w:rsidRDefault="00062FFF" w:rsidP="00062FFF">
      <w:pPr>
        <w:spacing w:line="360" w:lineRule="auto"/>
        <w:rPr>
          <w:lang w:val="vi-VN"/>
        </w:rPr>
      </w:pPr>
      <w:r w:rsidRPr="00260B1B">
        <w:rPr>
          <w:lang w:val="vi-VN"/>
        </w:rPr>
        <w:t xml:space="preserve">- </w:t>
      </w:r>
      <w:r w:rsidR="00981BE6" w:rsidRPr="00260B1B">
        <w:rPr>
          <w:lang w:val="vi-VN"/>
        </w:rPr>
        <w:t>Không m</w:t>
      </w:r>
      <w:r w:rsidRPr="00260B1B">
        <w:rPr>
          <w:lang w:val="vi-VN"/>
        </w:rPr>
        <w:t>óc nối, cấu kết với các thế lực thù địch, phản động và các phần tử cơ hội, bất mãn chính trị để truyền bá tư tưởng, quan điểm đối lập; vận động, tổ chức, tập hợp lực lượng để chống phá Đảng và Nhà nước.</w:t>
      </w:r>
    </w:p>
    <w:p w:rsidR="00062FFF" w:rsidRPr="00260B1B" w:rsidRDefault="00062FFF" w:rsidP="00062FFF">
      <w:pPr>
        <w:spacing w:line="360" w:lineRule="auto"/>
        <w:rPr>
          <w:lang w:val="vi-VN"/>
        </w:rPr>
      </w:pPr>
      <w:r w:rsidRPr="00260B1B">
        <w:rPr>
          <w:lang w:val="vi-VN"/>
        </w:rPr>
        <w:t xml:space="preserve">- </w:t>
      </w:r>
      <w:r w:rsidR="00981BE6" w:rsidRPr="00260B1B">
        <w:rPr>
          <w:lang w:val="vi-VN"/>
        </w:rPr>
        <w:t>Không đ</w:t>
      </w:r>
      <w:r w:rsidRPr="00260B1B">
        <w:rPr>
          <w:lang w:val="vi-VN"/>
        </w:rPr>
        <w:t>ưa thông tin sai lệch, xuyên tạc đường lối, chính sách đối ngoại của Đảng và Nhà nước; thông tin phiến diện, một chiều về tình hình quốc tế, gây bất lợi trong quan hệ giữa Việt Nam với các nước.</w:t>
      </w:r>
    </w:p>
    <w:p w:rsidR="00583699" w:rsidRPr="00260B1B" w:rsidRDefault="00583699" w:rsidP="00D17641">
      <w:pPr>
        <w:autoSpaceDE w:val="0"/>
        <w:autoSpaceDN w:val="0"/>
        <w:adjustRightInd w:val="0"/>
        <w:spacing w:before="60" w:after="60" w:line="360" w:lineRule="auto"/>
        <w:ind w:firstLine="720"/>
        <w:jc w:val="both"/>
        <w:rPr>
          <w:i/>
          <w:iCs/>
          <w:color w:val="000000"/>
          <w:highlight w:val="white"/>
          <w:lang w:val="vi-VN"/>
        </w:rPr>
      </w:pPr>
      <w:r w:rsidRPr="00260B1B">
        <w:rPr>
          <w:i/>
          <w:iCs/>
          <w:color w:val="000000"/>
          <w:highlight w:val="white"/>
          <w:lang w:val="vi-VN"/>
        </w:rPr>
        <w:t>- (Nêu những nội dung rèn luyện, phấn đấu của bản thân, đăng ký việc làm phù hợp với đặc thù công tác của đơn vị và nhiệm vụ được cấp ủy, cơ quan giao cho cá nhân)</w:t>
      </w:r>
    </w:p>
    <w:p w:rsidR="00981BE6" w:rsidRPr="00260B1B" w:rsidRDefault="00D17641" w:rsidP="00D17641">
      <w:pPr>
        <w:autoSpaceDE w:val="0"/>
        <w:autoSpaceDN w:val="0"/>
        <w:adjustRightInd w:val="0"/>
        <w:spacing w:before="60" w:after="60" w:line="360" w:lineRule="auto"/>
        <w:jc w:val="both"/>
        <w:rPr>
          <w:lang w:val="vi-VN"/>
        </w:rPr>
      </w:pPr>
      <w:r w:rsidRPr="00260B1B">
        <w:rPr>
          <w:lang w:val="vi-VN"/>
        </w:rPr>
        <w:t xml:space="preserve">- </w:t>
      </w:r>
      <w:r w:rsidR="00981BE6" w:rsidRPr="00260B1B">
        <w:rPr>
          <w:lang w:val="vi-VN"/>
        </w:rPr>
        <w:t>Bản thân tôi không ngừng học tập và rèn luyện để nâng cao trình độ chuyên môn</w:t>
      </w:r>
    </w:p>
    <w:p w:rsidR="00981BE6" w:rsidRPr="00260B1B" w:rsidRDefault="00D17641" w:rsidP="00D17641">
      <w:pPr>
        <w:spacing w:line="360" w:lineRule="auto"/>
        <w:rPr>
          <w:lang w:val="vi-VN"/>
        </w:rPr>
      </w:pPr>
      <w:r w:rsidRPr="00260B1B">
        <w:rPr>
          <w:lang w:val="vi-VN"/>
        </w:rPr>
        <w:lastRenderedPageBreak/>
        <w:t xml:space="preserve">- </w:t>
      </w:r>
      <w:r w:rsidR="00981BE6" w:rsidRPr="00260B1B">
        <w:rPr>
          <w:lang w:val="vi-VN"/>
        </w:rPr>
        <w:t>Có ý thức trách nhiệm, tận tụy với công việc, hoàn thành tốt nhiệm vụ được giao; tích cực học tập,nghiên cứu, tiếp thu và vận dụng có hiệu quả các tri thức khoa học công nghệ hiện đại, các sáng kiến kinh nghiệm nhằm nâng cao chất lượng, hiệu quả giáo dục, công tác, học tập.</w:t>
      </w:r>
    </w:p>
    <w:p w:rsidR="00981BE6" w:rsidRPr="00260B1B" w:rsidRDefault="00981BE6" w:rsidP="00D17641">
      <w:pPr>
        <w:spacing w:line="360" w:lineRule="auto"/>
        <w:rPr>
          <w:lang w:val="vi-VN"/>
        </w:rPr>
      </w:pPr>
      <w:r w:rsidRPr="00260B1B">
        <w:rPr>
          <w:lang w:val="vi-VN"/>
        </w:rPr>
        <w:t>- Chủ động, sáng tạo, tư duy độc lập, tự chủ găn liền tư duy với thực tiễn; dám nghĩ, dám làm, dám chịu trách nhiệm; nói đi đôi với làm, lời nói thống nhất với hành động.</w:t>
      </w:r>
    </w:p>
    <w:p w:rsidR="00981BE6" w:rsidRPr="00260B1B" w:rsidRDefault="00981BE6" w:rsidP="00D17641">
      <w:pPr>
        <w:spacing w:line="360" w:lineRule="auto"/>
        <w:rPr>
          <w:lang w:val="vi-VN"/>
        </w:rPr>
      </w:pPr>
      <w:r w:rsidRPr="00260B1B">
        <w:rPr>
          <w:lang w:val="vi-VN"/>
        </w:rPr>
        <w:t>- Hiểu và thực hiện đúng chức trách, nhiệm vụ, quyền hạn của mình; làm việc có nguyên tắc, kỷ cương, có lý, có tình; không lạm dụng quyền hạn khi giải quyết công việc.</w:t>
      </w:r>
    </w:p>
    <w:p w:rsidR="00981BE6" w:rsidRPr="00260B1B" w:rsidRDefault="00981BE6" w:rsidP="00D17641">
      <w:pPr>
        <w:spacing w:line="360" w:lineRule="auto"/>
        <w:rPr>
          <w:lang w:val="vi-VN"/>
        </w:rPr>
      </w:pPr>
      <w:r w:rsidRPr="00260B1B">
        <w:rPr>
          <w:lang w:val="vi-VN"/>
        </w:rPr>
        <w:t>- Kiên quyết chống tư tưởng cục bộ, bè phái và biểu hiện cơ hội, thực dụng vì lợi ích cá nhân "lợi ích nhóm".</w:t>
      </w:r>
    </w:p>
    <w:p w:rsidR="00583699" w:rsidRPr="00260B1B" w:rsidRDefault="00583699" w:rsidP="00062FFF">
      <w:pPr>
        <w:autoSpaceDE w:val="0"/>
        <w:autoSpaceDN w:val="0"/>
        <w:adjustRightInd w:val="0"/>
        <w:spacing w:before="60" w:after="60" w:line="360" w:lineRule="auto"/>
        <w:ind w:firstLine="720"/>
        <w:jc w:val="both"/>
        <w:rPr>
          <w:color w:val="000000"/>
          <w:highlight w:val="white"/>
          <w:lang w:val="vi-VN"/>
        </w:rPr>
      </w:pPr>
      <w:r w:rsidRPr="00260B1B">
        <w:rPr>
          <w:b/>
          <w:bCs/>
          <w:color w:val="000000"/>
          <w:highlight w:val="white"/>
          <w:lang w:val="vi-VN"/>
        </w:rPr>
        <w:t>3. Biện pháp học tập, tu d</w:t>
      </w:r>
      <w:r w:rsidRPr="00F839E0">
        <w:rPr>
          <w:b/>
          <w:bCs/>
          <w:color w:val="000000"/>
          <w:highlight w:val="white"/>
          <w:lang w:val="vi-VN"/>
        </w:rPr>
        <w:t xml:space="preserve">ưỡng, rèn luyện, phấn đấu của bản thân </w:t>
      </w:r>
      <w:r w:rsidRPr="00F839E0">
        <w:rPr>
          <w:color w:val="000000"/>
          <w:highlight w:val="white"/>
          <w:lang w:val="vi-VN"/>
        </w:rPr>
        <w:t xml:space="preserve">về thực hiện </w:t>
      </w:r>
      <w:r w:rsidRPr="00260B1B">
        <w:rPr>
          <w:color w:val="000000"/>
          <w:highlight w:val="white"/>
          <w:lang w:val="vi-VN"/>
        </w:rPr>
        <w:t xml:space="preserve">sau khi học tập </w:t>
      </w:r>
      <w:r w:rsidRPr="00260B1B">
        <w:rPr>
          <w:color w:val="000000"/>
          <w:lang w:val="vi-VN"/>
        </w:rPr>
        <w:t>Chuyên đề n</w:t>
      </w:r>
      <w:r w:rsidRPr="00260B1B">
        <w:rPr>
          <w:lang w:val="vi-VN"/>
        </w:rPr>
        <w:t>ăm 2019: “Học tập và làm theo tư tưởng, đạo đức, phong cách Hồ Chí Minh về x</w:t>
      </w:r>
      <w:r w:rsidRPr="00260B1B">
        <w:rPr>
          <w:color w:val="000000"/>
          <w:lang w:val="vi-VN"/>
        </w:rPr>
        <w:t xml:space="preserve">ây dựng ý thức tôn trọng Nhân dân, phát huy dân chủ, chăm lo đời sống Nhân dân </w:t>
      </w:r>
      <w:r w:rsidRPr="00F839E0">
        <w:rPr>
          <w:color w:val="000000"/>
          <w:highlight w:val="white"/>
          <w:lang w:val="vi-VN"/>
        </w:rPr>
        <w:t>gắn với thực hiện Nghị quyết Đại hội Đảng các cấp nhiệm kỳ 2015-2020</w:t>
      </w:r>
      <w:r w:rsidRPr="00260B1B">
        <w:rPr>
          <w:color w:val="000000"/>
          <w:highlight w:val="white"/>
          <w:lang w:val="vi-VN"/>
        </w:rPr>
        <w:t xml:space="preserve"> </w:t>
      </w:r>
      <w:r w:rsidRPr="00260B1B">
        <w:rPr>
          <w:i/>
          <w:iCs/>
          <w:color w:val="000000"/>
          <w:highlight w:val="white"/>
          <w:lang w:val="vi-VN"/>
        </w:rPr>
        <w:t>(Nêu những biện pháp cụ thể, thiết thực và việc rèn luyện, phấn đấu thực hiện, hiệu quả nhiệm vụ được giao, những nội dung cam kết và kế hoạch học tập, làm theo đã nêu ở trên)</w:t>
      </w:r>
    </w:p>
    <w:p w:rsidR="00062FFF" w:rsidRPr="00260B1B" w:rsidRDefault="00062FFF" w:rsidP="00062FFF">
      <w:pPr>
        <w:spacing w:line="360" w:lineRule="auto"/>
        <w:rPr>
          <w:lang w:val="vi-VN"/>
        </w:rPr>
      </w:pPr>
      <w:r w:rsidRPr="00260B1B">
        <w:rPr>
          <w:lang w:val="vi-VN"/>
        </w:rPr>
        <w:t>- Tích cực nghiên cứu, học tập và tham gia tuyên truyền chủ trương, chính sách của Đảng, pháp luật của nhà nước, nâng cao bản lĩnh chính trị, tuyệt đối trung thành, kiên định mục tiêu, lý tưởng cách mạng của Đảng.</w:t>
      </w:r>
    </w:p>
    <w:p w:rsidR="00062FFF" w:rsidRPr="00260B1B" w:rsidRDefault="00062FFF" w:rsidP="00062FFF">
      <w:pPr>
        <w:spacing w:line="360" w:lineRule="auto"/>
        <w:rPr>
          <w:lang w:val="vi-VN"/>
        </w:rPr>
      </w:pPr>
      <w:r w:rsidRPr="00260B1B">
        <w:rPr>
          <w:lang w:val="vi-VN"/>
        </w:rPr>
        <w:t>- Đổi mới tác phong làm việc, tác phong công tác, nhất là phong cách công tác gần dân, tôn trọng nhân dân, có trách nhiệm với học sinh, sâu sát tới học sinh</w:t>
      </w:r>
    </w:p>
    <w:p w:rsidR="00062FFF" w:rsidRPr="00260B1B" w:rsidRDefault="00062FFF" w:rsidP="00062FFF">
      <w:pPr>
        <w:spacing w:line="360" w:lineRule="auto"/>
        <w:rPr>
          <w:lang w:val="vi-VN"/>
        </w:rPr>
      </w:pPr>
      <w:r w:rsidRPr="00260B1B">
        <w:rPr>
          <w:lang w:val="vi-VN"/>
        </w:rPr>
        <w:t>- Không ngừng tu dưỡng, rèn luyện đạo đức trong sáng, gương mẫu khiêm tốn giản dị, chống bệnh thành tích, hình thức.</w:t>
      </w:r>
    </w:p>
    <w:p w:rsidR="00062FFF" w:rsidRPr="00260B1B" w:rsidRDefault="00062FFF" w:rsidP="00062FFF">
      <w:pPr>
        <w:spacing w:line="360" w:lineRule="auto"/>
        <w:rPr>
          <w:lang w:val="vi-VN"/>
        </w:rPr>
      </w:pPr>
      <w:r w:rsidRPr="00260B1B">
        <w:rPr>
          <w:lang w:val="vi-VN"/>
        </w:rPr>
        <w:t>- Thực hành tiết kiệm, chống lãng phí, tiêu cự, quan liêu, tham nhũng.</w:t>
      </w:r>
    </w:p>
    <w:p w:rsidR="00062FFF" w:rsidRPr="00260B1B" w:rsidRDefault="00062FFF" w:rsidP="00062FFF">
      <w:pPr>
        <w:spacing w:line="360" w:lineRule="auto"/>
        <w:rPr>
          <w:lang w:val="vi-VN"/>
        </w:rPr>
      </w:pPr>
      <w:r w:rsidRPr="00260B1B">
        <w:rPr>
          <w:lang w:val="vi-VN"/>
        </w:rPr>
        <w:t>- Phát huy dân chủ, tăng cường đoàn kết, thực hiện nghiêm nguyên tắc "Tập trung dân chủ", thực hiện tốt</w:t>
      </w:r>
    </w:p>
    <w:p w:rsidR="00062FFF" w:rsidRPr="00260B1B" w:rsidRDefault="00062FFF" w:rsidP="00062FFF">
      <w:pPr>
        <w:spacing w:line="360" w:lineRule="auto"/>
        <w:rPr>
          <w:lang w:val="vi-VN"/>
        </w:rPr>
      </w:pPr>
      <w:r w:rsidRPr="00260B1B">
        <w:rPr>
          <w:lang w:val="vi-VN"/>
        </w:rPr>
        <w:t>- Nâng cao tinh thần trách nhiệm, chủ động, tích cực, quyết liệt trong công việc, nói đi đôi với làm.</w:t>
      </w:r>
    </w:p>
    <w:p w:rsidR="00583699" w:rsidRPr="00260B1B" w:rsidRDefault="00583699" w:rsidP="00583699">
      <w:pPr>
        <w:autoSpaceDE w:val="0"/>
        <w:autoSpaceDN w:val="0"/>
        <w:adjustRightInd w:val="0"/>
        <w:spacing w:before="60" w:after="60" w:line="320" w:lineRule="exact"/>
        <w:jc w:val="both"/>
        <w:rPr>
          <w:color w:val="000000"/>
          <w:highlight w:val="white"/>
          <w:lang w:val="vi-VN"/>
        </w:rPr>
      </w:pPr>
      <w:r w:rsidRPr="00260B1B">
        <w:rPr>
          <w:color w:val="000000"/>
          <w:highlight w:val="white"/>
          <w:lang w:val="vi-VN"/>
        </w:rPr>
        <w:lastRenderedPageBreak/>
        <w:t> </w:t>
      </w:r>
      <w:r w:rsidRPr="00260B1B">
        <w:rPr>
          <w:color w:val="000000"/>
          <w:highlight w:val="white"/>
          <w:lang w:val="vi-VN"/>
        </w:rPr>
        <w:tab/>
        <w:t xml:space="preserve">Trên đây là cam kết của bản thân về thực hiện </w:t>
      </w:r>
      <w:r w:rsidRPr="00260B1B">
        <w:rPr>
          <w:color w:val="000000"/>
          <w:lang w:val="vi-VN"/>
        </w:rPr>
        <w:t>Chuyên đề n</w:t>
      </w:r>
      <w:r w:rsidRPr="00260B1B">
        <w:rPr>
          <w:lang w:val="vi-VN"/>
        </w:rPr>
        <w:t>ăm 2019: “Học tập và làm theo tư tưởng, đạo đức, phong cách Hồ Chí Minh về x</w:t>
      </w:r>
      <w:r w:rsidRPr="00260B1B">
        <w:rPr>
          <w:color w:val="000000"/>
          <w:lang w:val="vi-VN"/>
        </w:rPr>
        <w:t>ây dựng ý thức tôn trọng Nhân dân, phát huy dân chủ, chăm lo đời sống Nhân dân</w:t>
      </w:r>
      <w:r w:rsidRPr="00260B1B">
        <w:rPr>
          <w:lang w:val="vi-VN"/>
        </w:rPr>
        <w:t xml:space="preserve">. </w:t>
      </w:r>
    </w:p>
    <w:p w:rsidR="00583699" w:rsidRPr="00260B1B" w:rsidRDefault="00583699" w:rsidP="00583699">
      <w:pPr>
        <w:autoSpaceDE w:val="0"/>
        <w:autoSpaceDN w:val="0"/>
        <w:adjustRightInd w:val="0"/>
        <w:jc w:val="both"/>
        <w:rPr>
          <w:color w:val="000000"/>
          <w:highlight w:val="white"/>
          <w:lang w:val="vi-VN"/>
        </w:rPr>
      </w:pPr>
      <w:r w:rsidRPr="00260B1B">
        <w:rPr>
          <w:color w:val="000000"/>
          <w:highlight w:val="white"/>
          <w:lang w:val="vi-VN"/>
        </w:rPr>
        <w:t> </w:t>
      </w:r>
    </w:p>
    <w:tbl>
      <w:tblPr>
        <w:tblW w:w="0" w:type="auto"/>
        <w:tblLayout w:type="fixed"/>
        <w:tblCellMar>
          <w:left w:w="0" w:type="dxa"/>
          <w:right w:w="0" w:type="dxa"/>
        </w:tblCellMar>
        <w:tblLook w:val="0000" w:firstRow="0" w:lastRow="0" w:firstColumn="0" w:lastColumn="0" w:noHBand="0" w:noVBand="0"/>
      </w:tblPr>
      <w:tblGrid>
        <w:gridCol w:w="4215"/>
        <w:gridCol w:w="4965"/>
      </w:tblGrid>
      <w:tr w:rsidR="00583699" w:rsidRPr="00260B1B" w:rsidTr="005F165B">
        <w:trPr>
          <w:trHeight w:val="75"/>
        </w:trPr>
        <w:tc>
          <w:tcPr>
            <w:tcW w:w="4215" w:type="dxa"/>
            <w:tcBorders>
              <w:top w:val="nil"/>
              <w:left w:val="nil"/>
              <w:bottom w:val="nil"/>
              <w:right w:val="nil"/>
            </w:tcBorders>
            <w:shd w:val="clear" w:color="auto" w:fill="FFFFFF"/>
            <w:vAlign w:val="center"/>
          </w:tcPr>
          <w:p w:rsidR="00583699" w:rsidRPr="00260B1B" w:rsidRDefault="00583699" w:rsidP="00B913D4">
            <w:pPr>
              <w:autoSpaceDE w:val="0"/>
              <w:autoSpaceDN w:val="0"/>
              <w:adjustRightInd w:val="0"/>
              <w:spacing w:line="75" w:lineRule="atLeast"/>
              <w:jc w:val="center"/>
              <w:rPr>
                <w:rFonts w:ascii="Calibri" w:hAnsi="Calibri" w:cs="Calibri"/>
                <w:lang w:val="vi-VN"/>
              </w:rPr>
            </w:pPr>
            <w:r w:rsidRPr="00260B1B">
              <w:rPr>
                <w:b/>
                <w:bCs/>
                <w:color w:val="000000"/>
                <w:lang w:val="vi-VN"/>
              </w:rPr>
              <w:t xml:space="preserve">Xác nhận của </w:t>
            </w:r>
            <w:r w:rsidR="00B913D4" w:rsidRPr="00260B1B">
              <w:rPr>
                <w:b/>
                <w:bCs/>
                <w:color w:val="000000"/>
                <w:lang w:val="vi-VN"/>
              </w:rPr>
              <w:t>Đơn vị</w:t>
            </w:r>
          </w:p>
        </w:tc>
        <w:tc>
          <w:tcPr>
            <w:tcW w:w="4965" w:type="dxa"/>
            <w:tcBorders>
              <w:top w:val="nil"/>
              <w:left w:val="nil"/>
              <w:bottom w:val="nil"/>
              <w:right w:val="nil"/>
            </w:tcBorders>
            <w:shd w:val="clear" w:color="auto" w:fill="FFFFFF"/>
            <w:vAlign w:val="center"/>
          </w:tcPr>
          <w:p w:rsidR="00583699" w:rsidRPr="00260B1B" w:rsidRDefault="00583699" w:rsidP="005F165B">
            <w:pPr>
              <w:autoSpaceDE w:val="0"/>
              <w:autoSpaceDN w:val="0"/>
              <w:adjustRightInd w:val="0"/>
              <w:jc w:val="center"/>
              <w:rPr>
                <w:color w:val="000000"/>
                <w:lang w:val="vi-VN"/>
              </w:rPr>
            </w:pPr>
            <w:r w:rsidRPr="00260B1B">
              <w:rPr>
                <w:b/>
                <w:bCs/>
                <w:color w:val="000000"/>
                <w:lang w:val="vi-VN"/>
              </w:rPr>
              <w:t>Ng</w:t>
            </w:r>
            <w:r w:rsidRPr="00F839E0">
              <w:rPr>
                <w:b/>
                <w:bCs/>
                <w:color w:val="000000"/>
                <w:lang w:val="vi-VN"/>
              </w:rPr>
              <w:t xml:space="preserve">ười lập </w:t>
            </w:r>
            <w:r w:rsidRPr="00260B1B">
              <w:rPr>
                <w:b/>
                <w:bCs/>
                <w:color w:val="000000"/>
                <w:lang w:val="vi-VN"/>
              </w:rPr>
              <w:t xml:space="preserve">cam kết </w:t>
            </w:r>
          </w:p>
          <w:p w:rsidR="00583699" w:rsidRPr="00260B1B" w:rsidRDefault="00583699" w:rsidP="005F165B">
            <w:pPr>
              <w:autoSpaceDE w:val="0"/>
              <w:autoSpaceDN w:val="0"/>
              <w:adjustRightInd w:val="0"/>
              <w:spacing w:line="75" w:lineRule="atLeast"/>
              <w:jc w:val="center"/>
              <w:rPr>
                <w:rFonts w:ascii="Calibri" w:hAnsi="Calibri" w:cs="Calibri"/>
                <w:lang w:val="vi-VN"/>
              </w:rPr>
            </w:pPr>
            <w:r w:rsidRPr="00260B1B">
              <w:rPr>
                <w:i/>
                <w:iCs/>
                <w:color w:val="000000"/>
                <w:lang w:val="vi-VN"/>
              </w:rPr>
              <w:t>(Ký và ghi rõ họ, tên)</w:t>
            </w:r>
          </w:p>
        </w:tc>
      </w:tr>
    </w:tbl>
    <w:p w:rsidR="00583699" w:rsidRPr="00260B1B" w:rsidRDefault="00583699" w:rsidP="00583699">
      <w:pPr>
        <w:autoSpaceDE w:val="0"/>
        <w:autoSpaceDN w:val="0"/>
        <w:adjustRightInd w:val="0"/>
        <w:rPr>
          <w:lang w:val="vi-VN"/>
        </w:rPr>
      </w:pPr>
    </w:p>
    <w:p w:rsidR="00583699" w:rsidRPr="00260B1B" w:rsidRDefault="00583699" w:rsidP="00583699">
      <w:pPr>
        <w:autoSpaceDE w:val="0"/>
        <w:autoSpaceDN w:val="0"/>
        <w:adjustRightInd w:val="0"/>
        <w:rPr>
          <w:lang w:val="vi-VN"/>
        </w:rPr>
      </w:pPr>
    </w:p>
    <w:p w:rsidR="0096548A" w:rsidRPr="00260B1B" w:rsidRDefault="00260B1B">
      <w:pPr>
        <w:rPr>
          <w:lang w:val="vi-VN"/>
        </w:rPr>
      </w:pPr>
    </w:p>
    <w:sectPr w:rsidR="0096548A" w:rsidRPr="00260B1B" w:rsidSect="00583699">
      <w:pgSz w:w="12240" w:h="15840"/>
      <w:pgMar w:top="907" w:right="1134" w:bottom="85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4A21D3"/>
    <w:multiLevelType w:val="hybridMultilevel"/>
    <w:tmpl w:val="0DE2F498"/>
    <w:lvl w:ilvl="0" w:tplc="4A7A824C">
      <w:start w:val="1"/>
      <w:numFmt w:val="decimal"/>
      <w:lvlText w:val="%1."/>
      <w:lvlJc w:val="left"/>
      <w:pPr>
        <w:ind w:left="1080" w:hanging="360"/>
      </w:pPr>
      <w:rPr>
        <w:rFonts w:hint="default"/>
        <w:b/>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E8102D3"/>
    <w:multiLevelType w:val="hybridMultilevel"/>
    <w:tmpl w:val="ADF07062"/>
    <w:lvl w:ilvl="0" w:tplc="625606E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FA7312"/>
    <w:multiLevelType w:val="multilevel"/>
    <w:tmpl w:val="ABFE9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3699"/>
    <w:rsid w:val="00062FFF"/>
    <w:rsid w:val="00260B1B"/>
    <w:rsid w:val="003F7648"/>
    <w:rsid w:val="00447D1D"/>
    <w:rsid w:val="004B5357"/>
    <w:rsid w:val="00583699"/>
    <w:rsid w:val="006B063A"/>
    <w:rsid w:val="00981BE6"/>
    <w:rsid w:val="00B913D4"/>
    <w:rsid w:val="00B97CF0"/>
    <w:rsid w:val="00D17641"/>
    <w:rsid w:val="00DC35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3534E"/>
  <w15:docId w15:val="{E9911748-1254-EC44-B72E-7BE60F8B5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369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3699"/>
    <w:pPr>
      <w:widowControl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47D1D"/>
    <w:pPr>
      <w:ind w:left="720"/>
      <w:contextualSpacing/>
    </w:pPr>
  </w:style>
  <w:style w:type="paragraph" w:styleId="NormalWeb">
    <w:name w:val="Normal (Web)"/>
    <w:basedOn w:val="Normal"/>
    <w:uiPriority w:val="99"/>
    <w:semiHidden/>
    <w:unhideWhenUsed/>
    <w:rsid w:val="00447D1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461038">
      <w:bodyDiv w:val="1"/>
      <w:marLeft w:val="0"/>
      <w:marRight w:val="0"/>
      <w:marTop w:val="0"/>
      <w:marBottom w:val="0"/>
      <w:divBdr>
        <w:top w:val="none" w:sz="0" w:space="0" w:color="auto"/>
        <w:left w:val="none" w:sz="0" w:space="0" w:color="auto"/>
        <w:bottom w:val="none" w:sz="0" w:space="0" w:color="auto"/>
        <w:right w:val="none" w:sz="0" w:space="0" w:color="auto"/>
      </w:divBdr>
    </w:div>
    <w:div w:id="579098563">
      <w:bodyDiv w:val="1"/>
      <w:marLeft w:val="0"/>
      <w:marRight w:val="0"/>
      <w:marTop w:val="0"/>
      <w:marBottom w:val="0"/>
      <w:divBdr>
        <w:top w:val="none" w:sz="0" w:space="0" w:color="auto"/>
        <w:left w:val="none" w:sz="0" w:space="0" w:color="auto"/>
        <w:bottom w:val="none" w:sz="0" w:space="0" w:color="auto"/>
        <w:right w:val="none" w:sz="0" w:space="0" w:color="auto"/>
      </w:divBdr>
    </w:div>
    <w:div w:id="998457421">
      <w:bodyDiv w:val="1"/>
      <w:marLeft w:val="0"/>
      <w:marRight w:val="0"/>
      <w:marTop w:val="0"/>
      <w:marBottom w:val="0"/>
      <w:divBdr>
        <w:top w:val="none" w:sz="0" w:space="0" w:color="auto"/>
        <w:left w:val="none" w:sz="0" w:space="0" w:color="auto"/>
        <w:bottom w:val="none" w:sz="0" w:space="0" w:color="auto"/>
        <w:right w:val="none" w:sz="0" w:space="0" w:color="auto"/>
      </w:divBdr>
    </w:div>
    <w:div w:id="1010790072">
      <w:bodyDiv w:val="1"/>
      <w:marLeft w:val="0"/>
      <w:marRight w:val="0"/>
      <w:marTop w:val="0"/>
      <w:marBottom w:val="0"/>
      <w:divBdr>
        <w:top w:val="none" w:sz="0" w:space="0" w:color="auto"/>
        <w:left w:val="none" w:sz="0" w:space="0" w:color="auto"/>
        <w:bottom w:val="none" w:sz="0" w:space="0" w:color="auto"/>
        <w:right w:val="none" w:sz="0" w:space="0" w:color="auto"/>
      </w:divBdr>
    </w:div>
    <w:div w:id="143131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4</Pages>
  <Words>883</Words>
  <Characters>5037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Microsoft Office User</cp:lastModifiedBy>
  <cp:revision>7</cp:revision>
  <dcterms:created xsi:type="dcterms:W3CDTF">2019-01-29T00:56:00Z</dcterms:created>
  <dcterms:modified xsi:type="dcterms:W3CDTF">2019-03-06T13:58:00Z</dcterms:modified>
</cp:coreProperties>
</file>